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501" w:rsidRPr="007A42A0" w:rsidRDefault="007A42A0" w:rsidP="007A42A0">
      <w:pPr>
        <w:jc w:val="center"/>
        <w:rPr>
          <w:i/>
        </w:rPr>
      </w:pPr>
      <w:bookmarkStart w:id="0" w:name="_GoBack"/>
      <w:bookmarkEnd w:id="0"/>
      <w:r>
        <w:rPr>
          <w:i/>
        </w:rPr>
        <w:t xml:space="preserve">This </w:t>
      </w:r>
      <w:r w:rsidR="00A05EDE">
        <w:rPr>
          <w:i/>
        </w:rPr>
        <w:t>two part project investigates</w:t>
      </w:r>
      <w:r>
        <w:rPr>
          <w:i/>
        </w:rPr>
        <w:t xml:space="preserve"> the </w:t>
      </w:r>
      <w:r w:rsidR="00311814">
        <w:rPr>
          <w:i/>
        </w:rPr>
        <w:t>e</w:t>
      </w:r>
      <w:r>
        <w:rPr>
          <w:i/>
        </w:rPr>
        <w:t>ffect fertilizers have on the wildlife in the Chesapeake Bay.</w:t>
      </w:r>
    </w:p>
    <w:p w:rsidR="003652A9" w:rsidRPr="00F43DDB" w:rsidRDefault="003652A9" w:rsidP="003652A9">
      <w:pPr>
        <w:rPr>
          <w:b/>
          <w:sz w:val="24"/>
          <w:szCs w:val="24"/>
        </w:rPr>
      </w:pPr>
      <w:r w:rsidRPr="007A42A0">
        <w:rPr>
          <w:b/>
          <w:sz w:val="24"/>
          <w:szCs w:val="24"/>
          <w:u w:val="single"/>
        </w:rPr>
        <w:t xml:space="preserve">Part </w:t>
      </w:r>
      <w:r>
        <w:rPr>
          <w:b/>
          <w:sz w:val="24"/>
          <w:szCs w:val="24"/>
          <w:u w:val="single"/>
        </w:rPr>
        <w:t>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DUE: ____________</w:t>
      </w:r>
    </w:p>
    <w:p w:rsidR="003652A9" w:rsidRPr="007A42A0" w:rsidRDefault="00153616" w:rsidP="003652A9">
      <w:r>
        <w:t xml:space="preserve">The Whoas of H-2-O </w:t>
      </w:r>
      <w:r w:rsidR="003652A9">
        <w:t>Lab</w:t>
      </w:r>
      <w:r w:rsidR="00D81761">
        <w:t>.</w:t>
      </w:r>
    </w:p>
    <w:p w:rsidR="007A42A0" w:rsidRPr="00F43DDB" w:rsidRDefault="007A42A0">
      <w:pPr>
        <w:rPr>
          <w:b/>
          <w:sz w:val="24"/>
          <w:szCs w:val="24"/>
        </w:rPr>
      </w:pPr>
      <w:r w:rsidRPr="007A42A0">
        <w:rPr>
          <w:b/>
          <w:sz w:val="24"/>
          <w:szCs w:val="24"/>
          <w:u w:val="single"/>
        </w:rPr>
        <w:t xml:space="preserve">Part </w:t>
      </w:r>
      <w:r w:rsidR="003652A9">
        <w:rPr>
          <w:b/>
          <w:sz w:val="24"/>
          <w:szCs w:val="24"/>
          <w:u w:val="single"/>
        </w:rPr>
        <w:t>2</w:t>
      </w:r>
      <w:r w:rsidR="00F43DDB">
        <w:rPr>
          <w:b/>
          <w:sz w:val="24"/>
          <w:szCs w:val="24"/>
        </w:rPr>
        <w:tab/>
      </w:r>
      <w:r w:rsidR="00F43DDB">
        <w:rPr>
          <w:b/>
          <w:sz w:val="24"/>
          <w:szCs w:val="24"/>
        </w:rPr>
        <w:tab/>
        <w:t>DUE: ____________</w:t>
      </w:r>
    </w:p>
    <w:p w:rsidR="00934DFB" w:rsidRDefault="001B244A">
      <w:r w:rsidRPr="00B047E7">
        <w:rPr>
          <w:b/>
          <w:u w:val="single"/>
        </w:rPr>
        <w:t>G</w:t>
      </w:r>
      <w:r w:rsidRPr="00BA2580">
        <w:rPr>
          <w:u w:val="single"/>
        </w:rPr>
        <w:t xml:space="preserve">oal </w:t>
      </w:r>
      <w:r>
        <w:t xml:space="preserve">– </w:t>
      </w:r>
      <w:r w:rsidR="00BA2580">
        <w:t xml:space="preserve">Your goal is </w:t>
      </w:r>
      <w:r w:rsidR="00D32501">
        <w:t xml:space="preserve">acquire the proper spill cleanup, get treatment for the marine </w:t>
      </w:r>
      <w:r w:rsidR="00DF7328">
        <w:t xml:space="preserve">life </w:t>
      </w:r>
      <w:r w:rsidR="00D32501">
        <w:t>and wildlife affected by the contamination, and</w:t>
      </w:r>
      <w:r w:rsidR="006459F3">
        <w:t xml:space="preserve"> to</w:t>
      </w:r>
      <w:r w:rsidR="00D32501">
        <w:t xml:space="preserve"> prevent future spills in the area</w:t>
      </w:r>
      <w:r>
        <w:t xml:space="preserve">. </w:t>
      </w:r>
    </w:p>
    <w:p w:rsidR="001B244A" w:rsidRDefault="001B244A">
      <w:r w:rsidRPr="00B047E7">
        <w:rPr>
          <w:b/>
          <w:u w:val="single"/>
        </w:rPr>
        <w:t>R</w:t>
      </w:r>
      <w:r w:rsidRPr="00BA2580">
        <w:rPr>
          <w:u w:val="single"/>
        </w:rPr>
        <w:t>ole</w:t>
      </w:r>
      <w:r>
        <w:t xml:space="preserve"> – You</w:t>
      </w:r>
      <w:r w:rsidR="00487292">
        <w:t xml:space="preserve"> will be taking the role of a</w:t>
      </w:r>
      <w:r w:rsidR="00D32501">
        <w:t xml:space="preserve"> local environmental</w:t>
      </w:r>
      <w:r>
        <w:t xml:space="preserve"> </w:t>
      </w:r>
      <w:r w:rsidR="00D32501">
        <w:t>chemist</w:t>
      </w:r>
      <w:r>
        <w:t>.</w:t>
      </w:r>
    </w:p>
    <w:p w:rsidR="001B244A" w:rsidRDefault="001B244A" w:rsidP="001B244A">
      <w:pPr>
        <w:tabs>
          <w:tab w:val="left" w:pos="1950"/>
        </w:tabs>
      </w:pPr>
      <w:r w:rsidRPr="00105982">
        <w:rPr>
          <w:b/>
          <w:u w:val="single"/>
        </w:rPr>
        <w:t>A</w:t>
      </w:r>
      <w:r w:rsidRPr="00105982">
        <w:rPr>
          <w:u w:val="single"/>
        </w:rPr>
        <w:t>udience</w:t>
      </w:r>
      <w:r w:rsidR="00D32501">
        <w:t xml:space="preserve"> – Your audience is the </w:t>
      </w:r>
      <w:r w:rsidR="009526B3">
        <w:t>DEQ</w:t>
      </w:r>
      <w:r w:rsidR="00D32501">
        <w:t xml:space="preserve">, the </w:t>
      </w:r>
      <w:r w:rsidR="009526B3">
        <w:t>Virginia Department of Environmental Quality</w:t>
      </w:r>
      <w:r w:rsidR="00D32501">
        <w:t>.</w:t>
      </w:r>
    </w:p>
    <w:p w:rsidR="001B244A" w:rsidRDefault="001B244A">
      <w:r w:rsidRPr="00B047E7">
        <w:rPr>
          <w:b/>
          <w:u w:val="single"/>
        </w:rPr>
        <w:t>S</w:t>
      </w:r>
      <w:r w:rsidRPr="00BA2580">
        <w:rPr>
          <w:u w:val="single"/>
        </w:rPr>
        <w:t>ituation</w:t>
      </w:r>
      <w:r>
        <w:t xml:space="preserve"> </w:t>
      </w:r>
      <w:r w:rsidR="002A6BA0">
        <w:t>–</w:t>
      </w:r>
      <w:r w:rsidR="00D32501">
        <w:t xml:space="preserve"> </w:t>
      </w:r>
      <w:r w:rsidR="009526B3">
        <w:t>On November 12</w:t>
      </w:r>
      <w:r w:rsidR="00354C5D">
        <w:t>, 2010</w:t>
      </w:r>
      <w:r w:rsidR="009526B3">
        <w:t>, a liquid fertilizer tank burst along the Elizabeth River in Chesapeake</w:t>
      </w:r>
      <w:r w:rsidR="00354C5D">
        <w:t>, Virginia</w:t>
      </w:r>
      <w:r w:rsidR="00487292">
        <w:t>.</w:t>
      </w:r>
      <w:r w:rsidR="009526B3">
        <w:t xml:space="preserve"> </w:t>
      </w:r>
      <w:r w:rsidR="00354C5D">
        <w:t xml:space="preserve">The main component in liquid fertilizer is Ammonia, which is very toxic to the environment. </w:t>
      </w:r>
      <w:r w:rsidR="00905859">
        <w:t xml:space="preserve">For example, </w:t>
      </w:r>
      <w:r w:rsidR="00354C5D">
        <w:t>Ammonia</w:t>
      </w:r>
      <w:r w:rsidR="00905859">
        <w:t xml:space="preserve"> </w:t>
      </w:r>
      <w:r w:rsidR="00354C5D">
        <w:t xml:space="preserve">can cause algae blooms in any body of water. </w:t>
      </w:r>
      <w:r w:rsidR="00905859">
        <w:t>Your challenge is to receive assistance with cleaning up the spill, helping affected marine and wildlife, and preventing future spills</w:t>
      </w:r>
      <w:r w:rsidR="00354C5D">
        <w:t>.</w:t>
      </w:r>
    </w:p>
    <w:p w:rsidR="002A6BA0" w:rsidRDefault="001B244A">
      <w:r w:rsidRPr="00B047E7">
        <w:rPr>
          <w:b/>
          <w:u w:val="single"/>
        </w:rPr>
        <w:t>P</w:t>
      </w:r>
      <w:r w:rsidRPr="00BA2580">
        <w:rPr>
          <w:u w:val="single"/>
        </w:rPr>
        <w:t>roduct</w:t>
      </w:r>
      <w:r>
        <w:t xml:space="preserve"> </w:t>
      </w:r>
      <w:r w:rsidR="00BA2580">
        <w:t>–</w:t>
      </w:r>
      <w:r>
        <w:t xml:space="preserve"> </w:t>
      </w:r>
      <w:r w:rsidR="006459F3">
        <w:t>Your product is a short 1-2 minute video t</w:t>
      </w:r>
      <w:r w:rsidR="00EB000C">
        <w:t xml:space="preserve">hat </w:t>
      </w:r>
      <w:r w:rsidR="00BA2580">
        <w:t>cl</w:t>
      </w:r>
      <w:r w:rsidR="0028607F">
        <w:t>early and concisely explains</w:t>
      </w:r>
      <w:r w:rsidR="00BA2580">
        <w:t xml:space="preserve"> your </w:t>
      </w:r>
      <w:r w:rsidR="00354C5D">
        <w:t>knowledge of the toxicity of Ammonia and its effects on the environment</w:t>
      </w:r>
      <w:r w:rsidR="001549A2">
        <w:t>.</w:t>
      </w:r>
      <w:r w:rsidR="00BA2580">
        <w:t xml:space="preserve"> </w:t>
      </w:r>
      <w:r w:rsidR="00056943">
        <w:t>You will email the video to me via Edmodo.</w:t>
      </w:r>
    </w:p>
    <w:p w:rsidR="006F4B0D" w:rsidRDefault="001B244A">
      <w:r w:rsidRPr="00B047E7">
        <w:rPr>
          <w:b/>
          <w:u w:val="single"/>
        </w:rPr>
        <w:t>S</w:t>
      </w:r>
      <w:r w:rsidRPr="00BA2580">
        <w:rPr>
          <w:u w:val="single"/>
        </w:rPr>
        <w:t>tandards</w:t>
      </w:r>
      <w:r>
        <w:t xml:space="preserve"> - </w:t>
      </w:r>
      <w:r w:rsidR="004E0F67">
        <w:t xml:space="preserve">Your </w:t>
      </w:r>
      <w:r w:rsidR="00660B13">
        <w:t>video</w:t>
      </w:r>
      <w:r w:rsidR="001549A2">
        <w:t xml:space="preserve"> sh</w:t>
      </w:r>
      <w:r w:rsidR="00660B13">
        <w:t>ould i</w:t>
      </w:r>
      <w:r w:rsidR="006F4B0D">
        <w:t>nclude the following:</w:t>
      </w:r>
    </w:p>
    <w:p w:rsidR="006F4B0D" w:rsidRDefault="006F4B0D">
      <w:r>
        <w:t>-Information on Ammonia and its effect on the environment (</w:t>
      </w:r>
      <w:r>
        <w:rPr>
          <w:i/>
        </w:rPr>
        <w:t>hint</w:t>
      </w:r>
      <w:r>
        <w:t xml:space="preserve"> – focus on algae blooms and the resulting devastation)</w:t>
      </w:r>
    </w:p>
    <w:p w:rsidR="00DA4C0A" w:rsidRDefault="00DA4C0A">
      <w:r>
        <w:t>-Explain what happens chemic</w:t>
      </w:r>
      <w:r w:rsidR="007A42A0">
        <w:t>ally when Ammonia reaches water</w:t>
      </w:r>
    </w:p>
    <w:p w:rsidR="007A42A0" w:rsidRDefault="007A42A0">
      <w:r>
        <w:t xml:space="preserve">-Give details about Ammonia’s </w:t>
      </w:r>
      <w:r w:rsidR="00320306">
        <w:t>effect</w:t>
      </w:r>
      <w:r>
        <w:t xml:space="preserve"> on the environment including: wetlands, fish, crabs, etc.</w:t>
      </w:r>
    </w:p>
    <w:p w:rsidR="006F4B0D" w:rsidRDefault="006F4B0D">
      <w:r>
        <w:t>-Expand on other types of chemical spills, such as phosphate spills from laundry detergents seeping into the groundwater</w:t>
      </w:r>
    </w:p>
    <w:p w:rsidR="00444A2C" w:rsidRDefault="00444A2C">
      <w:r>
        <w:t>-Information necessary for the proper spill cleanup and treatment for the marine</w:t>
      </w:r>
      <w:r w:rsidR="00DF7328">
        <w:t xml:space="preserve"> life</w:t>
      </w:r>
      <w:r>
        <w:t xml:space="preserve"> and wildlife affected</w:t>
      </w:r>
    </w:p>
    <w:p w:rsidR="00DA4C0A" w:rsidRDefault="00DA4C0A">
      <w:r>
        <w:t>-Give two examples of ways to prevent future spills</w:t>
      </w:r>
    </w:p>
    <w:p w:rsidR="007A42A0" w:rsidRDefault="00DA3F61">
      <w:r>
        <w:t xml:space="preserve">Before you turn in </w:t>
      </w:r>
      <w:r w:rsidR="00D9313E">
        <w:t>your video</w:t>
      </w:r>
      <w:r>
        <w:t xml:space="preserve">, </w:t>
      </w:r>
      <w:r w:rsidR="002F0CE1">
        <w:t xml:space="preserve">please </w:t>
      </w:r>
      <w:r>
        <w:t xml:space="preserve">grade your own work with the attached rubric. Be honest and support your decision with a 1 – 2 sentence </w:t>
      </w:r>
      <w:r w:rsidR="009A26C1">
        <w:t>explanation</w:t>
      </w:r>
      <w:r>
        <w:t xml:space="preserve"> of how you came up with the grade you did. Good luck!!</w:t>
      </w:r>
    </w:p>
    <w:p w:rsidR="0058582B" w:rsidRDefault="0058582B"/>
    <w:p w:rsidR="002548A2" w:rsidRDefault="002548A2">
      <w:r>
        <w:lastRenderedPageBreak/>
        <w:t>Websites chosen for you by the FC Librarians:</w:t>
      </w:r>
    </w:p>
    <w:p w:rsidR="002548A2" w:rsidRDefault="002548A2" w:rsidP="002548A2">
      <w:pPr>
        <w:pStyle w:val="ListParagraph"/>
        <w:numPr>
          <w:ilvl w:val="0"/>
          <w:numId w:val="3"/>
        </w:numPr>
      </w:pPr>
      <w:r>
        <w:t>Go to the student shortcuts folder on the desktop</w:t>
      </w:r>
    </w:p>
    <w:p w:rsidR="002548A2" w:rsidRDefault="002548A2" w:rsidP="002548A2">
      <w:pPr>
        <w:pStyle w:val="ListParagraph"/>
        <w:numPr>
          <w:ilvl w:val="0"/>
          <w:numId w:val="3"/>
        </w:numPr>
      </w:pPr>
      <w:r>
        <w:t>Click the Destiny link</w:t>
      </w:r>
    </w:p>
    <w:p w:rsidR="002548A2" w:rsidRDefault="002548A2" w:rsidP="002548A2">
      <w:pPr>
        <w:pStyle w:val="ListParagraph"/>
        <w:numPr>
          <w:ilvl w:val="0"/>
          <w:numId w:val="3"/>
        </w:numPr>
      </w:pPr>
      <w:r>
        <w:t>Click “Thompson” on the left under “Class Visits”</w:t>
      </w:r>
    </w:p>
    <w:p w:rsidR="0079015B" w:rsidRDefault="002548A2">
      <w:r>
        <w:t xml:space="preserve">More </w:t>
      </w:r>
      <w:r w:rsidR="0079015B">
        <w:t>Website Ideas:</w:t>
      </w:r>
    </w:p>
    <w:p w:rsidR="00074BCC" w:rsidRDefault="00074BCC" w:rsidP="00074BCC">
      <w:pPr>
        <w:pStyle w:val="ListParagraph"/>
        <w:numPr>
          <w:ilvl w:val="0"/>
          <w:numId w:val="1"/>
        </w:numPr>
      </w:pPr>
      <w:r>
        <w:t xml:space="preserve">Lynnhaven River NOW Project: </w:t>
      </w:r>
      <w:hyperlink r:id="rId8" w:history="1">
        <w:r>
          <w:rPr>
            <w:rStyle w:val="Hyperlink"/>
          </w:rPr>
          <w:t>http://www.lynnhavenrivernow.org/</w:t>
        </w:r>
      </w:hyperlink>
    </w:p>
    <w:p w:rsidR="00074BCC" w:rsidRDefault="00074BCC" w:rsidP="00074BCC">
      <w:pPr>
        <w:pStyle w:val="ListParagraph"/>
        <w:numPr>
          <w:ilvl w:val="0"/>
          <w:numId w:val="1"/>
        </w:numPr>
      </w:pPr>
      <w:r>
        <w:t xml:space="preserve">Elizabeth River Project: </w:t>
      </w:r>
      <w:hyperlink r:id="rId9" w:history="1">
        <w:r>
          <w:rPr>
            <w:rStyle w:val="Hyperlink"/>
          </w:rPr>
          <w:t>http://www.elizabethriver.org/</w:t>
        </w:r>
      </w:hyperlink>
      <w:r>
        <w:t xml:space="preserve"> </w:t>
      </w:r>
    </w:p>
    <w:p w:rsidR="00074BCC" w:rsidRDefault="00074BCC" w:rsidP="00074BCC">
      <w:pPr>
        <w:pStyle w:val="ListParagraph"/>
        <w:numPr>
          <w:ilvl w:val="0"/>
          <w:numId w:val="1"/>
        </w:numPr>
      </w:pPr>
      <w:r>
        <w:t xml:space="preserve">Chesapeake Bay Foundation: </w:t>
      </w:r>
      <w:hyperlink r:id="rId10" w:history="1">
        <w:r>
          <w:rPr>
            <w:rStyle w:val="Hyperlink"/>
          </w:rPr>
          <w:t>http://www.cbf.org/</w:t>
        </w:r>
      </w:hyperlink>
      <w:r>
        <w:t xml:space="preserve"> </w:t>
      </w:r>
    </w:p>
    <w:p w:rsidR="0079015B" w:rsidRDefault="001F5DF2" w:rsidP="0079015B">
      <w:pPr>
        <w:pStyle w:val="ListParagraph"/>
        <w:numPr>
          <w:ilvl w:val="0"/>
          <w:numId w:val="1"/>
        </w:numPr>
      </w:pPr>
      <w:hyperlink r:id="rId11" w:history="1">
        <w:r w:rsidR="0079015B">
          <w:rPr>
            <w:rStyle w:val="Hyperlink"/>
          </w:rPr>
          <w:t>http://www.eco-check.org/reportcard/chesapeake/2010/summaries/elizabeth_river/</w:t>
        </w:r>
      </w:hyperlink>
    </w:p>
    <w:p w:rsidR="00B92C73" w:rsidRDefault="0046739C" w:rsidP="0079015B">
      <w:pPr>
        <w:pStyle w:val="ListParagraph"/>
        <w:numPr>
          <w:ilvl w:val="0"/>
          <w:numId w:val="1"/>
        </w:numPr>
      </w:pPr>
      <w:r>
        <w:t>Gale: Science Resource Center</w:t>
      </w:r>
    </w:p>
    <w:p w:rsidR="0046739C" w:rsidRDefault="0046739C" w:rsidP="0079015B">
      <w:pPr>
        <w:pStyle w:val="ListParagraph"/>
        <w:numPr>
          <w:ilvl w:val="0"/>
          <w:numId w:val="1"/>
        </w:numPr>
      </w:pPr>
      <w:r>
        <w:t>Proquest: eLibrary Science (on-line)</w:t>
      </w:r>
    </w:p>
    <w:p w:rsidR="00B92C73" w:rsidRDefault="00B92C73" w:rsidP="00B92C73">
      <w:r>
        <w:t>Biomimicry Info:</w:t>
      </w:r>
    </w:p>
    <w:p w:rsidR="0079015B" w:rsidRDefault="001F5DF2" w:rsidP="0079015B">
      <w:pPr>
        <w:pStyle w:val="ListParagraph"/>
        <w:numPr>
          <w:ilvl w:val="0"/>
          <w:numId w:val="1"/>
        </w:numPr>
      </w:pPr>
      <w:hyperlink r:id="rId12" w:history="1">
        <w:r w:rsidR="0079015B">
          <w:rPr>
            <w:rStyle w:val="Hyperlink"/>
          </w:rPr>
          <w:t>http://www.biomimicrynews.com/tags/oysters.asp</w:t>
        </w:r>
      </w:hyperlink>
    </w:p>
    <w:p w:rsidR="0079015B" w:rsidRDefault="001F5DF2" w:rsidP="0079015B">
      <w:pPr>
        <w:pStyle w:val="ListParagraph"/>
        <w:numPr>
          <w:ilvl w:val="0"/>
          <w:numId w:val="1"/>
        </w:numPr>
      </w:pPr>
      <w:hyperlink r:id="rId13" w:history="1">
        <w:r w:rsidR="00B92C73">
          <w:rPr>
            <w:rStyle w:val="Hyperlink"/>
          </w:rPr>
          <w:t>http://www.biomimicrynews.com/tags/</w:t>
        </w:r>
      </w:hyperlink>
    </w:p>
    <w:p w:rsidR="00B92C73" w:rsidRDefault="0046739C" w:rsidP="0046739C">
      <w:r>
        <w:t>Search Word Ideas:</w:t>
      </w:r>
    </w:p>
    <w:p w:rsidR="00C42C29" w:rsidRDefault="00C42C29" w:rsidP="0046739C">
      <w:pPr>
        <w:pStyle w:val="ListParagraph"/>
        <w:numPr>
          <w:ilvl w:val="0"/>
          <w:numId w:val="2"/>
        </w:numPr>
        <w:sectPr w:rsidR="00C42C29" w:rsidSect="00FF1C88">
          <w:headerReference w:type="default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6739C" w:rsidRDefault="0046739C" w:rsidP="0046739C">
      <w:pPr>
        <w:pStyle w:val="ListParagraph"/>
        <w:numPr>
          <w:ilvl w:val="0"/>
          <w:numId w:val="2"/>
        </w:numPr>
      </w:pPr>
      <w:r>
        <w:lastRenderedPageBreak/>
        <w:t>Fertilizer</w:t>
      </w:r>
    </w:p>
    <w:p w:rsidR="0046739C" w:rsidRDefault="0046739C" w:rsidP="0046739C">
      <w:pPr>
        <w:pStyle w:val="ListParagraph"/>
        <w:numPr>
          <w:ilvl w:val="0"/>
          <w:numId w:val="2"/>
        </w:numPr>
      </w:pPr>
      <w:r>
        <w:t>Water Pollution</w:t>
      </w:r>
    </w:p>
    <w:p w:rsidR="0046739C" w:rsidRDefault="0046739C" w:rsidP="0046739C">
      <w:pPr>
        <w:pStyle w:val="ListParagraph"/>
        <w:numPr>
          <w:ilvl w:val="0"/>
          <w:numId w:val="2"/>
        </w:numPr>
      </w:pPr>
      <w:r>
        <w:t>Argochemicals</w:t>
      </w:r>
    </w:p>
    <w:p w:rsidR="0046739C" w:rsidRDefault="0046739C" w:rsidP="0046739C">
      <w:pPr>
        <w:pStyle w:val="ListParagraph"/>
        <w:numPr>
          <w:ilvl w:val="0"/>
          <w:numId w:val="2"/>
        </w:numPr>
      </w:pPr>
      <w:r>
        <w:t>Environmental Science</w:t>
      </w:r>
    </w:p>
    <w:p w:rsidR="00C42C29" w:rsidRDefault="0046739C" w:rsidP="00C42C29">
      <w:pPr>
        <w:pStyle w:val="ListParagraph"/>
        <w:numPr>
          <w:ilvl w:val="0"/>
          <w:numId w:val="2"/>
        </w:numPr>
      </w:pPr>
      <w:r>
        <w:t>Water Quality</w:t>
      </w:r>
    </w:p>
    <w:p w:rsidR="0046739C" w:rsidRDefault="0046739C" w:rsidP="0046739C">
      <w:pPr>
        <w:pStyle w:val="ListParagraph"/>
        <w:numPr>
          <w:ilvl w:val="0"/>
          <w:numId w:val="2"/>
        </w:numPr>
      </w:pPr>
      <w:r>
        <w:lastRenderedPageBreak/>
        <w:t>Algae</w:t>
      </w:r>
    </w:p>
    <w:p w:rsidR="0046739C" w:rsidRDefault="0046739C" w:rsidP="0046739C">
      <w:pPr>
        <w:pStyle w:val="ListParagraph"/>
        <w:numPr>
          <w:ilvl w:val="0"/>
          <w:numId w:val="2"/>
        </w:numPr>
      </w:pPr>
      <w:r>
        <w:t>Chesapeake Bay</w:t>
      </w:r>
    </w:p>
    <w:p w:rsidR="0046739C" w:rsidRDefault="0046739C" w:rsidP="0046739C">
      <w:pPr>
        <w:pStyle w:val="ListParagraph"/>
        <w:numPr>
          <w:ilvl w:val="0"/>
          <w:numId w:val="2"/>
        </w:numPr>
      </w:pPr>
      <w:r>
        <w:t>Elizabeth River</w:t>
      </w:r>
    </w:p>
    <w:p w:rsidR="0046739C" w:rsidRDefault="0046739C" w:rsidP="0046739C">
      <w:pPr>
        <w:pStyle w:val="ListParagraph"/>
        <w:numPr>
          <w:ilvl w:val="0"/>
          <w:numId w:val="2"/>
        </w:numPr>
      </w:pPr>
      <w:r>
        <w:t>Lynnhaven River</w:t>
      </w:r>
    </w:p>
    <w:p w:rsidR="00C42C29" w:rsidRDefault="00C42C29" w:rsidP="004D2BEB">
      <w:pPr>
        <w:rPr>
          <w:b/>
          <w:u w:val="single"/>
        </w:rPr>
      </w:pPr>
    </w:p>
    <w:p w:rsidR="00C42C29" w:rsidRDefault="00C42C29" w:rsidP="004D2BEB">
      <w:pPr>
        <w:rPr>
          <w:b/>
          <w:u w:val="single"/>
        </w:rPr>
        <w:sectPr w:rsidR="00C42C29" w:rsidSect="00C42C2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D2BEB" w:rsidRDefault="00054737" w:rsidP="009B7D23">
      <w:pPr>
        <w:spacing w:after="0"/>
        <w:rPr>
          <w:b/>
          <w:u w:val="single"/>
        </w:rPr>
      </w:pPr>
      <w:r>
        <w:rPr>
          <w:b/>
          <w:u w:val="single"/>
        </w:rPr>
        <w:lastRenderedPageBreak/>
        <w:t>Extensions/</w:t>
      </w:r>
      <w:r w:rsidR="004D2BEB">
        <w:rPr>
          <w:b/>
          <w:u w:val="single"/>
        </w:rPr>
        <w:t>Other References</w:t>
      </w:r>
    </w:p>
    <w:p w:rsidR="009B7D23" w:rsidRDefault="009B7D23" w:rsidP="009B7D23">
      <w:pPr>
        <w:spacing w:after="0"/>
      </w:pPr>
      <w:r>
        <w:t>English Class</w:t>
      </w:r>
      <w:r w:rsidR="004D2BEB" w:rsidRPr="00C15157">
        <w:t>:</w:t>
      </w:r>
    </w:p>
    <w:p w:rsidR="004D2BEB" w:rsidRPr="004D2BEB" w:rsidRDefault="004D2BEB" w:rsidP="009B7D23">
      <w:pPr>
        <w:pStyle w:val="ListParagraph"/>
        <w:numPr>
          <w:ilvl w:val="0"/>
          <w:numId w:val="7"/>
        </w:numPr>
        <w:spacing w:after="0"/>
      </w:pPr>
      <w:r w:rsidRPr="009B7D23">
        <w:rPr>
          <w:i/>
        </w:rPr>
        <w:t>Love Canal</w:t>
      </w:r>
      <w:r w:rsidR="00C15157">
        <w:t xml:space="preserve"> – Hooker </w:t>
      </w:r>
      <w:r>
        <w:t>Chemical</w:t>
      </w:r>
      <w:r w:rsidR="00C15157">
        <w:t xml:space="preserve"> sold a sight to the Niagara Falls School Board</w:t>
      </w:r>
      <w:r>
        <w:t xml:space="preserve"> </w:t>
      </w:r>
      <w:r w:rsidR="00C15157">
        <w:t xml:space="preserve">knowing that the area was contaminated with toxic waste. People in the area were having health issues and birth defects. </w:t>
      </w:r>
    </w:p>
    <w:p w:rsidR="009B7D23" w:rsidRDefault="009B7D23" w:rsidP="009B7D23">
      <w:pPr>
        <w:spacing w:after="0"/>
        <w:ind w:left="360"/>
      </w:pPr>
      <w:r>
        <w:t>History Class:</w:t>
      </w:r>
    </w:p>
    <w:p w:rsidR="00943C4B" w:rsidRPr="009B7D23" w:rsidRDefault="00943C4B" w:rsidP="009B7D23">
      <w:pPr>
        <w:pStyle w:val="ListParagraph"/>
        <w:numPr>
          <w:ilvl w:val="0"/>
          <w:numId w:val="7"/>
        </w:numPr>
        <w:spacing w:after="0"/>
        <w:rPr>
          <w:b/>
        </w:rPr>
      </w:pPr>
      <w:r w:rsidRPr="009B7D23">
        <w:rPr>
          <w:i/>
        </w:rPr>
        <w:t xml:space="preserve">Minamata </w:t>
      </w:r>
      <w:r w:rsidR="009B7D23" w:rsidRPr="009B7D23">
        <w:rPr>
          <w:i/>
        </w:rPr>
        <w:t>Bay, Japan</w:t>
      </w:r>
      <w:r w:rsidR="009B7D23">
        <w:t xml:space="preserve"> –</w:t>
      </w:r>
      <w:r>
        <w:t xml:space="preserve"> Mercury poisoning from plastics manufacturer dumping 27 tons of methylmercury into the Bay over a period of 37 years</w:t>
      </w:r>
    </w:p>
    <w:p w:rsidR="004D2BEB" w:rsidRPr="00A22FD6" w:rsidRDefault="004D2BEB" w:rsidP="009B7D23">
      <w:pPr>
        <w:pStyle w:val="ListParagraph"/>
        <w:numPr>
          <w:ilvl w:val="0"/>
          <w:numId w:val="5"/>
        </w:numPr>
        <w:spacing w:after="0"/>
        <w:rPr>
          <w:b/>
        </w:rPr>
      </w:pPr>
      <w:r w:rsidRPr="00401242">
        <w:rPr>
          <w:i/>
        </w:rPr>
        <w:t>Erin</w:t>
      </w:r>
      <w:r w:rsidRPr="00401242">
        <w:rPr>
          <w:b/>
          <w:i/>
        </w:rPr>
        <w:t xml:space="preserve"> </w:t>
      </w:r>
      <w:r w:rsidRPr="00401242">
        <w:rPr>
          <w:i/>
        </w:rPr>
        <w:t>Brockovich</w:t>
      </w:r>
      <w:r w:rsidR="00401242">
        <w:t xml:space="preserve"> – </w:t>
      </w:r>
      <w:r w:rsidR="00E51E75">
        <w:t>Built a case against the Pacific Gas and Electric Company (without any legal education)</w:t>
      </w:r>
      <w:r w:rsidR="00C15157">
        <w:t xml:space="preserve"> for contamination of drinking water with hexavalent chromium (chromium VI); which caused many health issues for Hinkley residents.</w:t>
      </w:r>
    </w:p>
    <w:p w:rsidR="004D2BEB" w:rsidRDefault="00A22FD6" w:rsidP="009B7D23">
      <w:pPr>
        <w:pStyle w:val="ListParagraph"/>
        <w:numPr>
          <w:ilvl w:val="0"/>
          <w:numId w:val="5"/>
        </w:numPr>
        <w:spacing w:after="0"/>
      </w:pPr>
      <w:r w:rsidRPr="00401242">
        <w:rPr>
          <w:i/>
        </w:rPr>
        <w:t>Great Pacific Garbage Patch</w:t>
      </w:r>
      <w:r w:rsidR="00401242">
        <w:t xml:space="preserve"> –</w:t>
      </w:r>
      <w:r>
        <w:t xml:space="preserve"> massive collections of trash, especially plastics, float around the Pacific Ocean harming all sealife who becomes tangled in the trash or mistakenly eats the trash.</w:t>
      </w:r>
    </w:p>
    <w:sectPr w:rsidR="004D2BEB" w:rsidSect="00C42C2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DF2" w:rsidRDefault="001F5DF2" w:rsidP="00444A2C">
      <w:pPr>
        <w:spacing w:after="0" w:line="240" w:lineRule="auto"/>
      </w:pPr>
      <w:r>
        <w:separator/>
      </w:r>
    </w:p>
  </w:endnote>
  <w:endnote w:type="continuationSeparator" w:id="0">
    <w:p w:rsidR="001F5DF2" w:rsidRDefault="001F5DF2" w:rsidP="0044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DF2" w:rsidRDefault="001F5DF2" w:rsidP="00444A2C">
      <w:pPr>
        <w:spacing w:after="0" w:line="240" w:lineRule="auto"/>
      </w:pPr>
      <w:r>
        <w:separator/>
      </w:r>
    </w:p>
  </w:footnote>
  <w:footnote w:type="continuationSeparator" w:id="0">
    <w:p w:rsidR="001F5DF2" w:rsidRDefault="001F5DF2" w:rsidP="0044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A2C" w:rsidRDefault="00444A2C" w:rsidP="00444A2C">
    <w:pPr>
      <w:jc w:val="center"/>
      <w:rPr>
        <w:b/>
        <w:sz w:val="28"/>
        <w:szCs w:val="28"/>
        <w:u w:val="single"/>
      </w:rPr>
    </w:pPr>
    <w:r w:rsidRPr="00F56976">
      <w:rPr>
        <w:b/>
        <w:sz w:val="28"/>
        <w:szCs w:val="28"/>
        <w:u w:val="single"/>
      </w:rPr>
      <w:t>GRASPS</w:t>
    </w:r>
    <w:r>
      <w:rPr>
        <w:b/>
        <w:sz w:val="28"/>
        <w:szCs w:val="28"/>
        <w:u w:val="single"/>
      </w:rPr>
      <w:t xml:space="preserve"> –</w:t>
    </w:r>
    <w:r w:rsidRPr="00F56976">
      <w:rPr>
        <w:b/>
        <w:sz w:val="28"/>
        <w:szCs w:val="28"/>
        <w:u w:val="single"/>
      </w:rPr>
      <w:t xml:space="preserve"> </w:t>
    </w:r>
    <w:r>
      <w:rPr>
        <w:b/>
        <w:sz w:val="28"/>
        <w:szCs w:val="28"/>
        <w:u w:val="single"/>
      </w:rPr>
      <w:t>The Whoas of H-2-O Project</w:t>
    </w:r>
  </w:p>
  <w:p w:rsidR="00444A2C" w:rsidRPr="00444A2C" w:rsidRDefault="00444A2C" w:rsidP="00444A2C">
    <w:pPr>
      <w:contextualSpacing/>
      <w:jc w:val="center"/>
      <w:rPr>
        <w:sz w:val="24"/>
        <w:szCs w:val="24"/>
      </w:rPr>
    </w:pPr>
    <w:r>
      <w:rPr>
        <w:sz w:val="24"/>
        <w:szCs w:val="24"/>
      </w:rPr>
      <w:t>Worth 200 Points Total</w:t>
    </w:r>
  </w:p>
  <w:p w:rsidR="00444A2C" w:rsidRDefault="00444A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B28BB"/>
    <w:multiLevelType w:val="hybridMultilevel"/>
    <w:tmpl w:val="8E4EB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21D2C"/>
    <w:multiLevelType w:val="hybridMultilevel"/>
    <w:tmpl w:val="AEEC3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D00B5"/>
    <w:multiLevelType w:val="hybridMultilevel"/>
    <w:tmpl w:val="B8701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12EE8"/>
    <w:multiLevelType w:val="hybridMultilevel"/>
    <w:tmpl w:val="7F6E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E724E5"/>
    <w:multiLevelType w:val="hybridMultilevel"/>
    <w:tmpl w:val="819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62F51"/>
    <w:multiLevelType w:val="hybridMultilevel"/>
    <w:tmpl w:val="2F1C9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E5B49"/>
    <w:multiLevelType w:val="hybridMultilevel"/>
    <w:tmpl w:val="8DBCF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44A"/>
    <w:rsid w:val="00054737"/>
    <w:rsid w:val="00056943"/>
    <w:rsid w:val="00074BCC"/>
    <w:rsid w:val="000A78EB"/>
    <w:rsid w:val="000C346D"/>
    <w:rsid w:val="000C5B94"/>
    <w:rsid w:val="00105982"/>
    <w:rsid w:val="00152D77"/>
    <w:rsid w:val="00153616"/>
    <w:rsid w:val="001549A2"/>
    <w:rsid w:val="001574A1"/>
    <w:rsid w:val="00176BAE"/>
    <w:rsid w:val="001B244A"/>
    <w:rsid w:val="001F5DF2"/>
    <w:rsid w:val="00206436"/>
    <w:rsid w:val="002548A2"/>
    <w:rsid w:val="0028607F"/>
    <w:rsid w:val="002A6BA0"/>
    <w:rsid w:val="002F0CE1"/>
    <w:rsid w:val="00311814"/>
    <w:rsid w:val="0031771D"/>
    <w:rsid w:val="00320306"/>
    <w:rsid w:val="00330CFF"/>
    <w:rsid w:val="00350D62"/>
    <w:rsid w:val="00354C5D"/>
    <w:rsid w:val="003652A9"/>
    <w:rsid w:val="00371BB1"/>
    <w:rsid w:val="00384CA5"/>
    <w:rsid w:val="003D3458"/>
    <w:rsid w:val="00401242"/>
    <w:rsid w:val="00444A2C"/>
    <w:rsid w:val="0046739C"/>
    <w:rsid w:val="00487292"/>
    <w:rsid w:val="004D2BEB"/>
    <w:rsid w:val="004E0F67"/>
    <w:rsid w:val="004E7C35"/>
    <w:rsid w:val="00521FDF"/>
    <w:rsid w:val="0058582B"/>
    <w:rsid w:val="00634E9A"/>
    <w:rsid w:val="00641B76"/>
    <w:rsid w:val="006459F3"/>
    <w:rsid w:val="006467DC"/>
    <w:rsid w:val="00655AA3"/>
    <w:rsid w:val="00660B13"/>
    <w:rsid w:val="0066437E"/>
    <w:rsid w:val="006F4B0D"/>
    <w:rsid w:val="00703405"/>
    <w:rsid w:val="00782829"/>
    <w:rsid w:val="0079015B"/>
    <w:rsid w:val="007A42A0"/>
    <w:rsid w:val="007C28EC"/>
    <w:rsid w:val="0080366E"/>
    <w:rsid w:val="00825EBD"/>
    <w:rsid w:val="00881BAC"/>
    <w:rsid w:val="00905859"/>
    <w:rsid w:val="009075F9"/>
    <w:rsid w:val="00916867"/>
    <w:rsid w:val="00930EB9"/>
    <w:rsid w:val="00943C4B"/>
    <w:rsid w:val="009526B3"/>
    <w:rsid w:val="00966AB6"/>
    <w:rsid w:val="009678AA"/>
    <w:rsid w:val="009A26C1"/>
    <w:rsid w:val="009B7D23"/>
    <w:rsid w:val="009D2027"/>
    <w:rsid w:val="009D672E"/>
    <w:rsid w:val="009E7568"/>
    <w:rsid w:val="00A05EDE"/>
    <w:rsid w:val="00A22FD6"/>
    <w:rsid w:val="00A25651"/>
    <w:rsid w:val="00A515F5"/>
    <w:rsid w:val="00AC1EA9"/>
    <w:rsid w:val="00B047E7"/>
    <w:rsid w:val="00B92C73"/>
    <w:rsid w:val="00B935F1"/>
    <w:rsid w:val="00BA2580"/>
    <w:rsid w:val="00BB6CA7"/>
    <w:rsid w:val="00BC5833"/>
    <w:rsid w:val="00BF72C8"/>
    <w:rsid w:val="00C15157"/>
    <w:rsid w:val="00C3284A"/>
    <w:rsid w:val="00C42C29"/>
    <w:rsid w:val="00C624C6"/>
    <w:rsid w:val="00CA2B3E"/>
    <w:rsid w:val="00CA5ED5"/>
    <w:rsid w:val="00CB4226"/>
    <w:rsid w:val="00CC6D77"/>
    <w:rsid w:val="00CD19C9"/>
    <w:rsid w:val="00CF7E05"/>
    <w:rsid w:val="00D32501"/>
    <w:rsid w:val="00D81761"/>
    <w:rsid w:val="00D818CC"/>
    <w:rsid w:val="00D92A4D"/>
    <w:rsid w:val="00D9313E"/>
    <w:rsid w:val="00DA3F61"/>
    <w:rsid w:val="00DA4C0A"/>
    <w:rsid w:val="00DD2FE1"/>
    <w:rsid w:val="00DF7328"/>
    <w:rsid w:val="00E477D0"/>
    <w:rsid w:val="00E51E75"/>
    <w:rsid w:val="00E87B4A"/>
    <w:rsid w:val="00E92DE1"/>
    <w:rsid w:val="00EB000C"/>
    <w:rsid w:val="00EC4A50"/>
    <w:rsid w:val="00EE16B3"/>
    <w:rsid w:val="00F43DDB"/>
    <w:rsid w:val="00F820EB"/>
    <w:rsid w:val="00FE4C70"/>
    <w:rsid w:val="00FF1C88"/>
    <w:rsid w:val="00FF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9015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901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2C"/>
  </w:style>
  <w:style w:type="paragraph" w:styleId="Footer">
    <w:name w:val="footer"/>
    <w:basedOn w:val="Normal"/>
    <w:link w:val="FooterChar"/>
    <w:uiPriority w:val="99"/>
    <w:unhideWhenUsed/>
    <w:rsid w:val="00444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2C"/>
  </w:style>
  <w:style w:type="paragraph" w:styleId="BalloonText">
    <w:name w:val="Balloon Text"/>
    <w:basedOn w:val="Normal"/>
    <w:link w:val="BalloonTextChar"/>
    <w:uiPriority w:val="99"/>
    <w:semiHidden/>
    <w:unhideWhenUsed/>
    <w:rsid w:val="00444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9015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901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2C"/>
  </w:style>
  <w:style w:type="paragraph" w:styleId="Footer">
    <w:name w:val="footer"/>
    <w:basedOn w:val="Normal"/>
    <w:link w:val="FooterChar"/>
    <w:uiPriority w:val="99"/>
    <w:unhideWhenUsed/>
    <w:rsid w:val="00444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2C"/>
  </w:style>
  <w:style w:type="paragraph" w:styleId="BalloonText">
    <w:name w:val="Balloon Text"/>
    <w:basedOn w:val="Normal"/>
    <w:link w:val="BalloonTextChar"/>
    <w:uiPriority w:val="99"/>
    <w:semiHidden/>
    <w:unhideWhenUsed/>
    <w:rsid w:val="00444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ynnhavenrivernow.org/" TargetMode="External"/><Relationship Id="rId13" Type="http://schemas.openxmlformats.org/officeDocument/2006/relationships/hyperlink" Target="http://www.biomimicrynews.com/tag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iomimicrynews.com/tags/oysters.as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co-check.org/reportcard/chesapeake/2010/summaries/elizabeth_rive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bf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izabethriver.or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lethomps</dc:creator>
  <cp:lastModifiedBy>Kristin K. Hildum</cp:lastModifiedBy>
  <cp:revision>2</cp:revision>
  <cp:lastPrinted>2011-01-10T01:24:00Z</cp:lastPrinted>
  <dcterms:created xsi:type="dcterms:W3CDTF">2013-05-10T14:43:00Z</dcterms:created>
  <dcterms:modified xsi:type="dcterms:W3CDTF">2013-05-10T14:43:00Z</dcterms:modified>
</cp:coreProperties>
</file>